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CB" w:rsidRDefault="00275C2E">
      <w:pPr>
        <w:rPr>
          <w:sz w:val="40"/>
          <w:szCs w:val="40"/>
        </w:rPr>
      </w:pPr>
      <w:r>
        <w:rPr>
          <w:sz w:val="40"/>
          <w:szCs w:val="40"/>
        </w:rPr>
        <w:t>「こころ</w:t>
      </w:r>
      <w:r w:rsidR="00B14BA4" w:rsidRPr="00B14BA4">
        <w:rPr>
          <w:sz w:val="40"/>
          <w:szCs w:val="40"/>
        </w:rPr>
        <w:t>の窓」歴史</w:t>
      </w:r>
      <w:r w:rsidR="00B14BA4">
        <w:rPr>
          <w:sz w:val="40"/>
          <w:szCs w:val="40"/>
        </w:rPr>
        <w:t xml:space="preserve">　　　　　　　　　　　</w:t>
      </w:r>
      <w:r w:rsidR="00B14BA4" w:rsidRPr="00B14BA4">
        <w:rPr>
          <w:sz w:val="40"/>
          <w:szCs w:val="40"/>
        </w:rPr>
        <w:t>No</w:t>
      </w:r>
      <w:r w:rsidR="00B14BA4" w:rsidRPr="00B14BA4">
        <w:rPr>
          <w:sz w:val="40"/>
          <w:szCs w:val="40"/>
        </w:rPr>
        <w:t>、３４</w:t>
      </w:r>
    </w:p>
    <w:p w:rsidR="00B14BA4" w:rsidRDefault="00B14BA4">
      <w:pPr>
        <w:rPr>
          <w:szCs w:val="21"/>
        </w:rPr>
      </w:pPr>
      <w:r>
        <w:rPr>
          <w:szCs w:val="21"/>
        </w:rPr>
        <w:t>こんにちは。今日の気分はどうですか。</w:t>
      </w:r>
    </w:p>
    <w:p w:rsidR="00B14BA4" w:rsidRDefault="00B14BA4">
      <w:pPr>
        <w:rPr>
          <w:szCs w:val="21"/>
        </w:rPr>
      </w:pPr>
      <w:r>
        <w:rPr>
          <w:rFonts w:hint="eastAsia"/>
          <w:szCs w:val="21"/>
        </w:rPr>
        <w:t>まあまあですか。よろしい。では、今日もがんばりましょう。</w:t>
      </w:r>
    </w:p>
    <w:p w:rsidR="00B14BA4" w:rsidRDefault="00B14BA4">
      <w:pPr>
        <w:rPr>
          <w:szCs w:val="21"/>
        </w:rPr>
      </w:pPr>
    </w:p>
    <w:p w:rsidR="00B14BA4" w:rsidRDefault="00B14BA4">
      <w:pPr>
        <w:rPr>
          <w:szCs w:val="21"/>
        </w:rPr>
      </w:pPr>
      <w:r>
        <w:rPr>
          <w:rFonts w:hint="eastAsia"/>
          <w:szCs w:val="21"/>
        </w:rPr>
        <w:t>今日のお題は「寛政の改革（かんせいのかいかく）」です。</w:t>
      </w:r>
    </w:p>
    <w:p w:rsidR="00C4328A" w:rsidRDefault="00C4328A">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09.75pt;margin-top:27pt;width:174pt;height:141.85pt;z-index:251668480" stroked="t" strokecolor="black [3213]">
            <v:imagedata r:id="rId6" o:title="田沼"/>
            <w10:wrap type="square"/>
          </v:shape>
        </w:pict>
      </w:r>
      <w:r w:rsidR="009822C8">
        <w:rPr>
          <w:szCs w:val="21"/>
        </w:rPr>
        <w:t xml:space="preserve">　８代将軍の吉宗さんの後、９代将軍と１０代将軍の時に、老中（ろうじゅう</w:t>
      </w:r>
      <w:r w:rsidR="00866C77">
        <w:rPr>
          <w:szCs w:val="21"/>
        </w:rPr>
        <w:t>・・・将軍を助ける仕事</w:t>
      </w:r>
      <w:r w:rsidR="009822C8">
        <w:rPr>
          <w:szCs w:val="21"/>
        </w:rPr>
        <w:t>）となったのが、田沼意次（たぬまおきつぐ）です。彼もまた幕</w:t>
      </w:r>
    </w:p>
    <w:p w:rsidR="00B14BA4" w:rsidRDefault="009822C8">
      <w:pPr>
        <w:rPr>
          <w:szCs w:val="21"/>
        </w:rPr>
      </w:pPr>
      <w:r>
        <w:rPr>
          <w:szCs w:val="21"/>
        </w:rPr>
        <w:t>府の政治を立て直すために改革を行います。たとえば、長崎の貿易を盛んにしてお金儲けをしました。また、商人たちに株仲間（かぶなかま・・同業者のグループ）をつくらせ、この株仲間が仕事をしやすいようにする代わりに、幕府に税金を納めさせました。しかし、このことで、商人たちが役人にわいろ（商人たちに都合のよいようにしてもらうために、役人にお金を渡すこと）を渡しはじめたので、政治が乱れました。</w:t>
      </w:r>
      <w:r w:rsidR="008F0F8C">
        <w:rPr>
          <w:szCs w:val="21"/>
        </w:rPr>
        <w:t>さらに、天明のききんが起こり、お米がとれなくなり日本中の人々の生活が</w:t>
      </w:r>
      <w:r w:rsidR="00866C77">
        <w:rPr>
          <w:szCs w:val="21"/>
        </w:rPr>
        <w:t>たいへん苦しくなり、田沼意次は老中をやめさせられたのです。</w:t>
      </w:r>
    </w:p>
    <w:p w:rsidR="00286FC7" w:rsidRDefault="00D11C46" w:rsidP="00D11C46">
      <w:pPr>
        <w:ind w:firstLineChars="100" w:firstLine="210"/>
        <w:rPr>
          <w:szCs w:val="21"/>
        </w:rPr>
      </w:pPr>
      <w:r>
        <w:rPr>
          <w:noProof/>
        </w:rPr>
        <w:pict>
          <v:shape id="_x0000_s1034" type="#_x0000_t75" style="position:absolute;left:0;text-align:left;margin-left:294pt;margin-top:9pt;width:189.75pt;height:168.5pt;z-index:251670528" stroked="t" strokecolor="black [3213]">
            <v:imagedata r:id="rId7" o:title="松平"/>
            <w10:wrap type="square"/>
          </v:shape>
        </w:pict>
      </w:r>
      <w:r w:rsidR="00866C77">
        <w:rPr>
          <w:rFonts w:hint="eastAsia"/>
          <w:szCs w:val="21"/>
        </w:rPr>
        <w:t>この田沼さんにかわって、老中となったのが、松平定信（まつだいらさだのぶ）です。</w:t>
      </w:r>
      <w:r w:rsidR="0042230C">
        <w:rPr>
          <w:szCs w:val="21"/>
        </w:rPr>
        <w:t>彼は、享保の改革に習って、武士も町人も農民にも、徹底して倹約（けんやく・・・節約）を進めました。そして、農村においては、</w:t>
      </w:r>
      <w:r w:rsidR="004834F0">
        <w:rPr>
          <w:szCs w:val="21"/>
        </w:rPr>
        <w:t>しっかりと米作りをさせて、きちんと年貢を取るために、江戸に出稼ぎに来ていた農民を村に帰らせました。また、江戸に住んでいた幕府の役人である武士たちが、商人たちから借りていた借金を帳消しにしました。これを棄捐令（きえんれい・・・鎌倉時代の徳政令みたいなもの）と言います。</w:t>
      </w:r>
      <w:r w:rsidR="00FC352C">
        <w:rPr>
          <w:szCs w:val="21"/>
        </w:rPr>
        <w:t>その他、武士たちの間ではいろいろな学問を勉強する人たちが増え、幕府のやり方を批判する人たちが出てきたため、主人の言うことをしっかりと聞くことが大</w:t>
      </w:r>
      <w:r>
        <w:rPr>
          <w:szCs w:val="21"/>
        </w:rPr>
        <w:t>切と教えた朱子学（しゅしがく・・・儒教の</w:t>
      </w:r>
      <w:r w:rsidR="00FC352C">
        <w:rPr>
          <w:szCs w:val="21"/>
        </w:rPr>
        <w:t>中の一つの学問）以外の学問を禁止しました。</w:t>
      </w:r>
      <w:r w:rsidR="00195EBB">
        <w:rPr>
          <w:szCs w:val="21"/>
        </w:rPr>
        <w:t>このように松平定信は、いろいろな改革をしたのですが、あまりにも厳しすぎるという不満が大きくなり、この改革は６年ほどで終わってしまいました。</w:t>
      </w:r>
    </w:p>
    <w:p w:rsidR="00280CEB" w:rsidRDefault="00280CEB" w:rsidP="00FC352C">
      <w:pPr>
        <w:rPr>
          <w:szCs w:val="21"/>
        </w:rPr>
      </w:pPr>
    </w:p>
    <w:p w:rsidR="00280CEB" w:rsidRDefault="00280CEB" w:rsidP="00FC352C">
      <w:pPr>
        <w:rPr>
          <w:szCs w:val="21"/>
        </w:rPr>
      </w:pPr>
      <w:r>
        <w:rPr>
          <w:rFonts w:hint="eastAsia"/>
          <w:szCs w:val="21"/>
        </w:rPr>
        <w:t>ところで、江戸時代の三大改革は、それぞれ取り組まれた年数がちがいます。享保の改革は約２５年間ほど取り組まれたようです。これに対して、寛政の改革はわずか６年で終わってしまいました。さらに、次の時間勉強する、天保（てんぽう）の改革は、なんと２年たらずで終わってしまうのです。改革も後になればなるほど、うまくいかずに早く終わってしまうんですね。</w:t>
      </w:r>
    </w:p>
    <w:p w:rsidR="00280CEB" w:rsidRDefault="00280CEB" w:rsidP="00FC352C">
      <w:pPr>
        <w:rPr>
          <w:szCs w:val="21"/>
        </w:rPr>
      </w:pPr>
    </w:p>
    <w:p w:rsidR="00280CEB" w:rsidRDefault="00280CEB" w:rsidP="009A121F">
      <w:pPr>
        <w:ind w:firstLineChars="100" w:firstLine="210"/>
        <w:rPr>
          <w:szCs w:val="21"/>
        </w:rPr>
      </w:pPr>
      <w:r>
        <w:rPr>
          <w:rFonts w:hint="eastAsia"/>
          <w:szCs w:val="21"/>
        </w:rPr>
        <w:t>はい、お疲れ様。</w:t>
      </w:r>
      <w:r w:rsidR="009A121F">
        <w:rPr>
          <w:rFonts w:hint="eastAsia"/>
          <w:szCs w:val="21"/>
        </w:rPr>
        <w:t xml:space="preserve">　　</w:t>
      </w:r>
      <w:r>
        <w:rPr>
          <w:rFonts w:hint="eastAsia"/>
          <w:szCs w:val="21"/>
        </w:rPr>
        <w:t>では、今日も復習問題にチャレンジしてください！</w:t>
      </w:r>
    </w:p>
    <w:p w:rsidR="009C5B96" w:rsidRPr="009C5B96" w:rsidRDefault="009C5B96" w:rsidP="00FC352C">
      <w:pPr>
        <w:rPr>
          <w:sz w:val="40"/>
          <w:szCs w:val="40"/>
        </w:rPr>
      </w:pPr>
      <w:r w:rsidRPr="009C5B96">
        <w:rPr>
          <w:rFonts w:hint="eastAsia"/>
          <w:sz w:val="40"/>
          <w:szCs w:val="40"/>
        </w:rPr>
        <w:lastRenderedPageBreak/>
        <w:t>復習問題</w:t>
      </w:r>
    </w:p>
    <w:p w:rsidR="009C5B96" w:rsidRDefault="009C5B96" w:rsidP="00FC352C">
      <w:pPr>
        <w:rPr>
          <w:szCs w:val="21"/>
        </w:rPr>
      </w:pPr>
      <w:r>
        <w:rPr>
          <w:rFonts w:hint="eastAsia"/>
          <w:szCs w:val="21"/>
        </w:rPr>
        <w:t>１．老中の田沼意次が行った政治について、まとめてください。</w:t>
      </w:r>
    </w:p>
    <w:p w:rsidR="009C5B96" w:rsidRDefault="009C5B96" w:rsidP="00FC352C">
      <w:pPr>
        <w:rPr>
          <w:szCs w:val="21"/>
        </w:rPr>
      </w:pPr>
    </w:p>
    <w:p w:rsidR="009C5B96" w:rsidRDefault="009C5B96" w:rsidP="00FC352C">
      <w:pPr>
        <w:rPr>
          <w:szCs w:val="21"/>
        </w:rPr>
      </w:pPr>
    </w:p>
    <w:p w:rsidR="009C5B96" w:rsidRDefault="00BC2D37" w:rsidP="00FC352C">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9C5B96" w:rsidRDefault="009C5B96" w:rsidP="00FC352C">
      <w:pPr>
        <w:rPr>
          <w:szCs w:val="21"/>
        </w:rPr>
      </w:pPr>
    </w:p>
    <w:p w:rsidR="009C5B96" w:rsidRDefault="00BC2D37" w:rsidP="00FC352C">
      <w:pPr>
        <w:rPr>
          <w:szCs w:val="21"/>
        </w:rPr>
      </w:pPr>
      <w:r>
        <w:rPr>
          <w:noProof/>
          <w:szCs w:val="21"/>
        </w:rPr>
        <w:pict>
          <v:shape id="_x0000_s1027" type="#_x0000_t32" style="position:absolute;left:0;text-align:left;margin-left:26.25pt;margin-top:0;width:462pt;height:0;z-index:251661312" o:connectortype="straight"/>
        </w:pict>
      </w:r>
    </w:p>
    <w:p w:rsidR="009C5B96" w:rsidRDefault="009C5B96" w:rsidP="00FC352C">
      <w:pPr>
        <w:rPr>
          <w:szCs w:val="21"/>
        </w:rPr>
      </w:pPr>
    </w:p>
    <w:p w:rsidR="009C5B96" w:rsidRDefault="00BC2D37" w:rsidP="00FC352C">
      <w:pPr>
        <w:rPr>
          <w:szCs w:val="21"/>
        </w:rPr>
      </w:pPr>
      <w:r>
        <w:rPr>
          <w:noProof/>
          <w:szCs w:val="21"/>
        </w:rPr>
        <w:pict>
          <v:shape id="_x0000_s1028" type="#_x0000_t32" style="position:absolute;left:0;text-align:left;margin-left:26.25pt;margin-top:0;width:462pt;height:0;z-index:251662336" o:connectortype="straight"/>
        </w:pict>
      </w:r>
    </w:p>
    <w:p w:rsidR="009C5B96" w:rsidRDefault="009C5B96" w:rsidP="00FC352C">
      <w:pPr>
        <w:rPr>
          <w:szCs w:val="21"/>
        </w:rPr>
      </w:pPr>
      <w:r>
        <w:rPr>
          <w:rFonts w:hint="eastAsia"/>
          <w:szCs w:val="21"/>
        </w:rPr>
        <w:t>２．寛政の改革の内容をまとめてください。</w:t>
      </w:r>
    </w:p>
    <w:p w:rsidR="009C5B96" w:rsidRDefault="00BC2D37" w:rsidP="00FC352C">
      <w:pPr>
        <w:rPr>
          <w:szCs w:val="21"/>
        </w:rPr>
      </w:pPr>
      <w:r>
        <w:rPr>
          <w:noProof/>
          <w:szCs w:val="21"/>
        </w:rPr>
        <w:pict>
          <v:shape id="_x0000_s1032" type="#_x0000_t32" style="position:absolute;left:0;text-align:left;margin-left:0;margin-top:126pt;width:483pt;height:0;z-index:251666432" o:connectortype="straight" strokeweight="2.25pt"/>
        </w:pict>
      </w:r>
      <w:r>
        <w:rPr>
          <w:noProof/>
          <w:szCs w:val="21"/>
        </w:rPr>
        <w:pict>
          <v:shape id="_x0000_s1031" type="#_x0000_t32" style="position:absolute;left:0;text-align:left;margin-left:26.25pt;margin-top:108pt;width:456.75pt;height:0;z-index:251665408" o:connectortype="straight"/>
        </w:pict>
      </w:r>
      <w:r>
        <w:rPr>
          <w:noProof/>
          <w:szCs w:val="21"/>
        </w:rPr>
        <w:pict>
          <v:shape id="_x0000_s1030" type="#_x0000_t32" style="position:absolute;left:0;text-align:left;margin-left:26.25pt;margin-top:1in;width:462pt;height:0;z-index:251664384" o:connectortype="straight"/>
        </w:pict>
      </w:r>
      <w:r>
        <w:rPr>
          <w:noProof/>
          <w:szCs w:val="21"/>
        </w:rPr>
        <w:pict>
          <v:shape id="_x0000_s1029" type="#_x0000_t32" style="position:absolute;left:0;text-align:left;margin-left:26.25pt;margin-top:36pt;width:462pt;height:0;z-index:251663360" o:connectortype="straight"/>
        </w:pict>
      </w:r>
      <w:r w:rsidR="009C5B96">
        <w:rPr>
          <w:szCs w:val="21"/>
        </w:rPr>
        <w:t xml:space="preserve">　</w:t>
      </w:r>
    </w:p>
    <w:p w:rsidR="009C5B96" w:rsidRDefault="009C5B96" w:rsidP="00FC352C">
      <w:pPr>
        <w:rPr>
          <w:szCs w:val="21"/>
        </w:rPr>
      </w:pPr>
    </w:p>
    <w:p w:rsidR="009C5B96" w:rsidRDefault="009C5B96" w:rsidP="00FC352C">
      <w:pPr>
        <w:rPr>
          <w:szCs w:val="21"/>
        </w:rPr>
      </w:pPr>
    </w:p>
    <w:p w:rsidR="009C5B96" w:rsidRDefault="009C5B96" w:rsidP="00FC352C">
      <w:pPr>
        <w:rPr>
          <w:szCs w:val="21"/>
        </w:rPr>
      </w:pPr>
    </w:p>
    <w:p w:rsidR="009C5B96" w:rsidRDefault="009C5B96" w:rsidP="00FC352C">
      <w:pPr>
        <w:rPr>
          <w:szCs w:val="21"/>
        </w:rPr>
      </w:pPr>
    </w:p>
    <w:p w:rsidR="009C5B96" w:rsidRDefault="009C5B96" w:rsidP="00FC352C">
      <w:pPr>
        <w:rPr>
          <w:szCs w:val="21"/>
        </w:rPr>
      </w:pPr>
    </w:p>
    <w:p w:rsidR="009C5B96" w:rsidRDefault="009C5B96" w:rsidP="00FC352C">
      <w:pPr>
        <w:rPr>
          <w:szCs w:val="21"/>
        </w:rPr>
      </w:pPr>
    </w:p>
    <w:p w:rsidR="009C5B96" w:rsidRDefault="009C5B96" w:rsidP="00FC352C">
      <w:pPr>
        <w:rPr>
          <w:szCs w:val="21"/>
        </w:rPr>
      </w:pPr>
    </w:p>
    <w:p w:rsidR="009C5B96" w:rsidRPr="009C5B96" w:rsidRDefault="009C5B96" w:rsidP="00FC352C">
      <w:pPr>
        <w:rPr>
          <w:sz w:val="40"/>
          <w:szCs w:val="40"/>
        </w:rPr>
      </w:pPr>
      <w:r w:rsidRPr="009C5B96">
        <w:rPr>
          <w:rFonts w:hint="eastAsia"/>
          <w:sz w:val="40"/>
          <w:szCs w:val="40"/>
        </w:rPr>
        <w:t>解答</w:t>
      </w:r>
    </w:p>
    <w:p w:rsidR="0094329E" w:rsidRDefault="009C5B96" w:rsidP="0094329E">
      <w:pPr>
        <w:ind w:left="420" w:hangingChars="200" w:hanging="420"/>
        <w:rPr>
          <w:szCs w:val="21"/>
        </w:rPr>
      </w:pPr>
      <w:r>
        <w:rPr>
          <w:rFonts w:hint="eastAsia"/>
          <w:szCs w:val="21"/>
        </w:rPr>
        <w:t>１．</w:t>
      </w:r>
      <w:r w:rsidR="0094329E">
        <w:rPr>
          <w:rFonts w:hint="eastAsia"/>
          <w:szCs w:val="21"/>
        </w:rPr>
        <w:t>田沼意次はまず、</w:t>
      </w:r>
      <w:r w:rsidR="0094329E">
        <w:rPr>
          <w:szCs w:val="21"/>
        </w:rPr>
        <w:t>長崎の貿易を盛んにしてお金儲けをしました。また、商人たちに株仲間をつくらせ、この株仲間が仕事をしやすいようにする代わりに、幕府に税金を納めさせました。しかし、このことで、商人たちが役人にわいろを渡しはじめたので、政治が乱れました。さらに、天明のききんが起こり、お米がとれなくなり日本中の人々の生活がたいへん苦しくなり、彼は老中をやめさせられたのです。</w:t>
      </w:r>
    </w:p>
    <w:p w:rsidR="009C5B96" w:rsidRPr="0094329E" w:rsidRDefault="009C5B96" w:rsidP="00FC352C">
      <w:pPr>
        <w:rPr>
          <w:szCs w:val="21"/>
        </w:rPr>
      </w:pPr>
    </w:p>
    <w:p w:rsidR="0094329E" w:rsidRDefault="0094329E" w:rsidP="0094329E">
      <w:pPr>
        <w:ind w:leftChars="100" w:left="630" w:hangingChars="200" w:hanging="420"/>
        <w:rPr>
          <w:rFonts w:hint="eastAsia"/>
          <w:szCs w:val="21"/>
        </w:rPr>
      </w:pPr>
      <w:r>
        <w:rPr>
          <w:rFonts w:hint="eastAsia"/>
          <w:szCs w:val="21"/>
        </w:rPr>
        <w:t>２．老中である松平定信が行った改革です。</w:t>
      </w:r>
      <w:r>
        <w:rPr>
          <w:szCs w:val="21"/>
        </w:rPr>
        <w:t>彼は、享保の改革に習って、武士も町人も農民にも、徹底して倹約を進めました。そして、農村においては、しっかりと米作りをさせて、きちんと年貢を取るために、江戸に出稼ぎに来ていた農民を村に帰らせました。また、江戸に住んでいた幕府の役人である武士たちが、商人たちから借りていた借金を帳消しにしました。これを棄捐令と言います。その他、武士たちの間ではいろいろな学問を勉強する人たちが増え、幕府のやり方を批判する人たちが出てきたため、主人の言うことをしっかりと聞くことが大切と教えた朱子学以外の学問を禁止しました。このように松平定信は、いろいろな改革をしたのですが、あまりにも厳しすぎるという不満が大きくなり、この改革は６年ほどで終わってしまいました。</w:t>
      </w:r>
    </w:p>
    <w:p w:rsidR="009A121F" w:rsidRDefault="009A121F" w:rsidP="0094329E">
      <w:pPr>
        <w:ind w:leftChars="100" w:left="630" w:hangingChars="200" w:hanging="420"/>
        <w:rPr>
          <w:szCs w:val="21"/>
        </w:rPr>
      </w:pPr>
    </w:p>
    <w:p w:rsidR="009C5B96" w:rsidRDefault="0094329E" w:rsidP="00FC352C">
      <w:pPr>
        <w:rPr>
          <w:szCs w:val="21"/>
        </w:rPr>
      </w:pPr>
      <w:r>
        <w:rPr>
          <w:rFonts w:hint="eastAsia"/>
          <w:szCs w:val="21"/>
        </w:rPr>
        <w:t>は～い！お疲れ様でした。</w:t>
      </w:r>
    </w:p>
    <w:p w:rsidR="009C5B96" w:rsidRPr="00B14BA4" w:rsidRDefault="0094329E" w:rsidP="00FC352C">
      <w:pPr>
        <w:rPr>
          <w:szCs w:val="21"/>
        </w:rPr>
      </w:pPr>
      <w:r>
        <w:rPr>
          <w:rFonts w:hint="eastAsia"/>
          <w:szCs w:val="21"/>
        </w:rPr>
        <w:t>では、また次の時間に会いましょう。</w:t>
      </w:r>
    </w:p>
    <w:sectPr w:rsidR="009C5B96" w:rsidRPr="00B14BA4" w:rsidSect="00B14BA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52" w:rsidRDefault="00872252" w:rsidP="009822C8">
      <w:r>
        <w:separator/>
      </w:r>
    </w:p>
  </w:endnote>
  <w:endnote w:type="continuationSeparator" w:id="0">
    <w:p w:rsidR="00872252" w:rsidRDefault="00872252" w:rsidP="009822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52" w:rsidRDefault="00872252" w:rsidP="009822C8">
      <w:r>
        <w:separator/>
      </w:r>
    </w:p>
  </w:footnote>
  <w:footnote w:type="continuationSeparator" w:id="0">
    <w:p w:rsidR="00872252" w:rsidRDefault="00872252" w:rsidP="00982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BA4"/>
    <w:rsid w:val="000B1BD2"/>
    <w:rsid w:val="00195EBB"/>
    <w:rsid w:val="001E75F4"/>
    <w:rsid w:val="00275C2E"/>
    <w:rsid w:val="00280CEB"/>
    <w:rsid w:val="00286FC7"/>
    <w:rsid w:val="0042230C"/>
    <w:rsid w:val="004813F7"/>
    <w:rsid w:val="004834F0"/>
    <w:rsid w:val="00822ACB"/>
    <w:rsid w:val="00866C77"/>
    <w:rsid w:val="00872252"/>
    <w:rsid w:val="00895019"/>
    <w:rsid w:val="008B3045"/>
    <w:rsid w:val="008F0F8C"/>
    <w:rsid w:val="0094329E"/>
    <w:rsid w:val="009822C8"/>
    <w:rsid w:val="009A121F"/>
    <w:rsid w:val="009C5B96"/>
    <w:rsid w:val="00B14BA4"/>
    <w:rsid w:val="00BC2D37"/>
    <w:rsid w:val="00C4328A"/>
    <w:rsid w:val="00C471ED"/>
    <w:rsid w:val="00CF7ADD"/>
    <w:rsid w:val="00D11C46"/>
    <w:rsid w:val="00D132BC"/>
    <w:rsid w:val="00D24104"/>
    <w:rsid w:val="00DA0940"/>
    <w:rsid w:val="00E02635"/>
    <w:rsid w:val="00FC35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3213]"/>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22C8"/>
    <w:pPr>
      <w:tabs>
        <w:tab w:val="center" w:pos="4252"/>
        <w:tab w:val="right" w:pos="8504"/>
      </w:tabs>
      <w:snapToGrid w:val="0"/>
    </w:pPr>
  </w:style>
  <w:style w:type="character" w:customStyle="1" w:styleId="a4">
    <w:name w:val="ヘッダー (文字)"/>
    <w:basedOn w:val="a0"/>
    <w:link w:val="a3"/>
    <w:uiPriority w:val="99"/>
    <w:semiHidden/>
    <w:rsid w:val="009822C8"/>
  </w:style>
  <w:style w:type="paragraph" w:styleId="a5">
    <w:name w:val="footer"/>
    <w:basedOn w:val="a"/>
    <w:link w:val="a6"/>
    <w:uiPriority w:val="99"/>
    <w:semiHidden/>
    <w:unhideWhenUsed/>
    <w:rsid w:val="009822C8"/>
    <w:pPr>
      <w:tabs>
        <w:tab w:val="center" w:pos="4252"/>
        <w:tab w:val="right" w:pos="8504"/>
      </w:tabs>
      <w:snapToGrid w:val="0"/>
    </w:pPr>
  </w:style>
  <w:style w:type="character" w:customStyle="1" w:styleId="a6">
    <w:name w:val="フッター (文字)"/>
    <w:basedOn w:val="a0"/>
    <w:link w:val="a5"/>
    <w:uiPriority w:val="99"/>
    <w:semiHidden/>
    <w:rsid w:val="009822C8"/>
  </w:style>
  <w:style w:type="paragraph" w:styleId="a7">
    <w:name w:val="Balloon Text"/>
    <w:basedOn w:val="a"/>
    <w:link w:val="a8"/>
    <w:uiPriority w:val="99"/>
    <w:semiHidden/>
    <w:unhideWhenUsed/>
    <w:rsid w:val="00C47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71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2020-06-05T21:52:00Z</dcterms:created>
  <dcterms:modified xsi:type="dcterms:W3CDTF">2020-12-13T00:56:00Z</dcterms:modified>
</cp:coreProperties>
</file>